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93" w:rsidRPr="000F2404" w:rsidRDefault="00962602" w:rsidP="00962602">
      <w:pPr>
        <w:pStyle w:val="Heading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5782" cy="159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rasing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82" cy="159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A4" w:rsidRDefault="00EF30A4" w:rsidP="00EF30A4"/>
    <w:p w:rsidR="00EF30A4" w:rsidRPr="00EF30A4" w:rsidRDefault="00EF30A4" w:rsidP="00EF30A4"/>
    <w:p w:rsidR="00386660" w:rsidRPr="007C5583" w:rsidRDefault="00325A93" w:rsidP="006A6F24">
      <w:pPr>
        <w:pStyle w:val="Heading4"/>
        <w:rPr>
          <w:rFonts w:ascii="Arial" w:hAnsi="Arial" w:cs="Arial"/>
          <w:b/>
          <w:sz w:val="22"/>
          <w:szCs w:val="22"/>
        </w:rPr>
      </w:pPr>
      <w:r w:rsidRPr="007C5583">
        <w:rPr>
          <w:rFonts w:ascii="Arial" w:hAnsi="Arial" w:cs="Arial"/>
          <w:b/>
          <w:sz w:val="22"/>
          <w:szCs w:val="22"/>
        </w:rPr>
        <w:t xml:space="preserve">Registration of Interest </w:t>
      </w:r>
      <w:r w:rsidR="009C3DA1" w:rsidRPr="007C5583">
        <w:rPr>
          <w:rFonts w:ascii="Arial" w:hAnsi="Arial" w:cs="Arial"/>
          <w:b/>
          <w:sz w:val="22"/>
          <w:szCs w:val="22"/>
        </w:rPr>
        <w:t>Form</w:t>
      </w:r>
    </w:p>
    <w:p w:rsidR="00325A93" w:rsidRPr="007C5583" w:rsidRDefault="00325A93" w:rsidP="00325A93">
      <w:pPr>
        <w:rPr>
          <w:rFonts w:ascii="Arial" w:hAnsi="Arial" w:cs="Arial"/>
          <w:sz w:val="22"/>
          <w:szCs w:val="22"/>
        </w:rPr>
      </w:pPr>
    </w:p>
    <w:p w:rsidR="003D796F" w:rsidRDefault="009C3DA1" w:rsidP="00325A93">
      <w:pPr>
        <w:rPr>
          <w:rFonts w:ascii="Arial" w:hAnsi="Arial" w:cs="Arial"/>
          <w:sz w:val="22"/>
          <w:szCs w:val="22"/>
        </w:rPr>
      </w:pPr>
      <w:r w:rsidRPr="007C5583">
        <w:rPr>
          <w:rFonts w:ascii="Arial" w:hAnsi="Arial" w:cs="Arial"/>
          <w:sz w:val="22"/>
          <w:szCs w:val="22"/>
        </w:rPr>
        <w:t>We are really excited that you are interested in volunteering with us. By filling in the form below we will be able to get an id</w:t>
      </w:r>
      <w:r w:rsidR="00212FDE">
        <w:rPr>
          <w:rFonts w:ascii="Arial" w:hAnsi="Arial" w:cs="Arial"/>
          <w:sz w:val="22"/>
          <w:szCs w:val="22"/>
        </w:rPr>
        <w:t>ea of what you would like to do.</w:t>
      </w:r>
      <w:r w:rsidR="003D796F">
        <w:rPr>
          <w:rFonts w:ascii="Arial" w:hAnsi="Arial" w:cs="Arial"/>
          <w:sz w:val="22"/>
          <w:szCs w:val="22"/>
        </w:rPr>
        <w:t xml:space="preserve"> If you already know</w:t>
      </w:r>
    </w:p>
    <w:p w:rsidR="00143D1D" w:rsidRDefault="00143D1D" w:rsidP="00325A93">
      <w:pPr>
        <w:rPr>
          <w:rFonts w:ascii="Arial" w:hAnsi="Arial" w:cs="Arial"/>
          <w:sz w:val="22"/>
          <w:szCs w:val="22"/>
        </w:rPr>
      </w:pPr>
    </w:p>
    <w:p w:rsidR="009C3DA1" w:rsidRPr="007C5583" w:rsidRDefault="00143D1D" w:rsidP="00325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D796F">
        <w:rPr>
          <w:rFonts w:ascii="Arial" w:hAnsi="Arial" w:cs="Arial"/>
          <w:sz w:val="22"/>
          <w:szCs w:val="22"/>
        </w:rPr>
        <w:t>lease complete this form and tick a</w:t>
      </w:r>
      <w:r>
        <w:rPr>
          <w:rFonts w:ascii="Arial" w:hAnsi="Arial" w:cs="Arial"/>
          <w:sz w:val="22"/>
          <w:szCs w:val="22"/>
        </w:rPr>
        <w:t xml:space="preserve">nd we will arrange a </w:t>
      </w:r>
      <w:r w:rsidR="003D796F">
        <w:rPr>
          <w:rFonts w:ascii="Arial" w:hAnsi="Arial" w:cs="Arial"/>
          <w:sz w:val="22"/>
          <w:szCs w:val="22"/>
        </w:rPr>
        <w:t xml:space="preserve">suitable </w:t>
      </w:r>
      <w:r>
        <w:rPr>
          <w:rFonts w:ascii="Arial" w:hAnsi="Arial" w:cs="Arial"/>
          <w:sz w:val="22"/>
          <w:szCs w:val="22"/>
        </w:rPr>
        <w:t xml:space="preserve">date to meet with </w:t>
      </w:r>
      <w:r w:rsidR="006A6F24">
        <w:rPr>
          <w:rFonts w:ascii="Arial" w:hAnsi="Arial" w:cs="Arial"/>
          <w:sz w:val="22"/>
          <w:szCs w:val="22"/>
        </w:rPr>
        <w:t>you before</w:t>
      </w:r>
      <w:r w:rsidR="00212F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completing our volunteer application form</w:t>
      </w:r>
      <w:r w:rsidR="003D796F">
        <w:rPr>
          <w:rFonts w:ascii="Arial" w:hAnsi="Arial" w:cs="Arial"/>
          <w:sz w:val="22"/>
          <w:szCs w:val="22"/>
        </w:rPr>
        <w:t>.</w:t>
      </w:r>
    </w:p>
    <w:p w:rsidR="00325A93" w:rsidRPr="007C5583" w:rsidRDefault="00325A93" w:rsidP="00325A93">
      <w:pPr>
        <w:rPr>
          <w:rFonts w:ascii="Arial" w:hAnsi="Arial" w:cs="Arial"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46"/>
      </w:tblGrid>
      <w:tr w:rsidR="00325A93" w:rsidRPr="007C5583" w:rsidTr="00334BD6">
        <w:tc>
          <w:tcPr>
            <w:tcW w:w="2660" w:type="dxa"/>
          </w:tcPr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0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6" w:type="dxa"/>
          </w:tcPr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93" w:rsidRPr="007C5583" w:rsidTr="00334BD6">
        <w:tc>
          <w:tcPr>
            <w:tcW w:w="2660" w:type="dxa"/>
          </w:tcPr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02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  <w:r w:rsidRPr="0096260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6" w:type="dxa"/>
          </w:tcPr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93" w:rsidRPr="007C5583" w:rsidTr="00334BD6">
        <w:tc>
          <w:tcPr>
            <w:tcW w:w="2660" w:type="dxa"/>
          </w:tcPr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02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96260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646" w:type="dxa"/>
          </w:tcPr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93" w:rsidRPr="007C5583" w:rsidTr="00334BD6">
        <w:tc>
          <w:tcPr>
            <w:tcW w:w="2660" w:type="dxa"/>
          </w:tcPr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02">
              <w:rPr>
                <w:rFonts w:ascii="Arial" w:hAnsi="Arial" w:cs="Arial"/>
                <w:b/>
                <w:sz w:val="22"/>
                <w:szCs w:val="22"/>
              </w:rPr>
              <w:t xml:space="preserve">Phone Number: </w:t>
            </w:r>
          </w:p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6" w:type="dxa"/>
          </w:tcPr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93" w:rsidRPr="007C5583" w:rsidTr="00334BD6">
        <w:tc>
          <w:tcPr>
            <w:tcW w:w="2660" w:type="dxa"/>
          </w:tcPr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02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9C3DA1" w:rsidRPr="009626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5A93" w:rsidRPr="00962602" w:rsidRDefault="00325A93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6" w:type="dxa"/>
          </w:tcPr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3" w:rsidRPr="007C5583" w:rsidRDefault="00325A93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A8" w:rsidRPr="007C5583" w:rsidTr="00334BD6">
        <w:tc>
          <w:tcPr>
            <w:tcW w:w="2660" w:type="dxa"/>
          </w:tcPr>
          <w:p w:rsidR="001B0EA8" w:rsidRDefault="001B0EA8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did you hear about us?</w:t>
            </w:r>
          </w:p>
          <w:p w:rsidR="001B0EA8" w:rsidRPr="00962602" w:rsidRDefault="001B0EA8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6" w:type="dxa"/>
          </w:tcPr>
          <w:p w:rsidR="001B0EA8" w:rsidRPr="007C5583" w:rsidRDefault="001B0EA8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93" w:rsidRDefault="00325A93" w:rsidP="00325A93">
      <w:pPr>
        <w:rPr>
          <w:rFonts w:ascii="Arial" w:hAnsi="Arial" w:cs="Arial"/>
          <w:sz w:val="22"/>
          <w:szCs w:val="22"/>
        </w:rPr>
      </w:pPr>
    </w:p>
    <w:p w:rsidR="006D6379" w:rsidRDefault="006D6379" w:rsidP="00325A93">
      <w:pPr>
        <w:rPr>
          <w:rFonts w:ascii="Arial" w:hAnsi="Arial" w:cs="Arial"/>
          <w:sz w:val="22"/>
          <w:szCs w:val="22"/>
        </w:rPr>
      </w:pPr>
    </w:p>
    <w:p w:rsidR="006D6379" w:rsidRPr="00597A49" w:rsidRDefault="00597A49" w:rsidP="00325A93">
      <w:pPr>
        <w:rPr>
          <w:rFonts w:ascii="Arial" w:hAnsi="Arial" w:cs="Arial"/>
          <w:b/>
          <w:sz w:val="22"/>
          <w:szCs w:val="22"/>
        </w:rPr>
      </w:pPr>
      <w:r w:rsidRPr="00597A49">
        <w:rPr>
          <w:rFonts w:ascii="Arial" w:hAnsi="Arial" w:cs="Arial"/>
          <w:b/>
          <w:sz w:val="22"/>
          <w:szCs w:val="22"/>
        </w:rPr>
        <w:t xml:space="preserve">Please tell us which of the </w:t>
      </w:r>
      <w:r w:rsidR="003D796F">
        <w:rPr>
          <w:rFonts w:ascii="Arial" w:hAnsi="Arial" w:cs="Arial"/>
          <w:b/>
          <w:sz w:val="22"/>
          <w:szCs w:val="22"/>
        </w:rPr>
        <w:t>Volunteer Roles</w:t>
      </w:r>
      <w:r w:rsidRPr="00597A49">
        <w:rPr>
          <w:rFonts w:ascii="Arial" w:hAnsi="Arial" w:cs="Arial"/>
          <w:b/>
          <w:sz w:val="22"/>
          <w:szCs w:val="22"/>
        </w:rPr>
        <w:t xml:space="preserve"> you are interested 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545"/>
        <w:gridCol w:w="3543"/>
        <w:gridCol w:w="2410"/>
      </w:tblGrid>
      <w:tr w:rsidR="006D6379" w:rsidRPr="00597A49" w:rsidTr="00E47FD0">
        <w:tc>
          <w:tcPr>
            <w:tcW w:w="3545" w:type="dxa"/>
          </w:tcPr>
          <w:p w:rsidR="006D6379" w:rsidRPr="00597A49" w:rsidRDefault="00597A49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49">
              <w:rPr>
                <w:rFonts w:ascii="Arial" w:hAnsi="Arial" w:cs="Arial"/>
                <w:b/>
                <w:sz w:val="22"/>
                <w:szCs w:val="22"/>
              </w:rPr>
              <w:t>Name of Programme</w:t>
            </w:r>
          </w:p>
        </w:tc>
        <w:tc>
          <w:tcPr>
            <w:tcW w:w="3543" w:type="dxa"/>
          </w:tcPr>
          <w:p w:rsidR="006D6379" w:rsidRPr="00597A49" w:rsidRDefault="00597A49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49">
              <w:rPr>
                <w:rFonts w:ascii="Arial" w:hAnsi="Arial" w:cs="Arial"/>
                <w:b/>
                <w:sz w:val="22"/>
                <w:szCs w:val="22"/>
              </w:rPr>
              <w:t>Indicate role you would like (can be more than one)</w:t>
            </w:r>
          </w:p>
        </w:tc>
        <w:tc>
          <w:tcPr>
            <w:tcW w:w="2410" w:type="dxa"/>
          </w:tcPr>
          <w:p w:rsidR="006D6379" w:rsidRPr="00597A49" w:rsidRDefault="00597A49" w:rsidP="0032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49">
              <w:rPr>
                <w:rFonts w:ascii="Arial" w:hAnsi="Arial" w:cs="Arial"/>
                <w:b/>
                <w:sz w:val="22"/>
                <w:szCs w:val="22"/>
              </w:rPr>
              <w:t xml:space="preserve">Give a brief statement </w:t>
            </w:r>
          </w:p>
        </w:tc>
      </w:tr>
      <w:tr w:rsidR="006D6379" w:rsidTr="00E47FD0">
        <w:tc>
          <w:tcPr>
            <w:tcW w:w="3545" w:type="dxa"/>
          </w:tcPr>
          <w:p w:rsidR="00E47FD0" w:rsidRPr="00E47FD0" w:rsidRDefault="00987924" w:rsidP="0098792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7FD0">
              <w:rPr>
                <w:rFonts w:ascii="Arial" w:hAnsi="Arial" w:cs="Arial"/>
                <w:b/>
                <w:sz w:val="24"/>
                <w:szCs w:val="24"/>
              </w:rPr>
              <w:t>Outreach Volunteer</w:t>
            </w:r>
            <w:r w:rsidR="00E47FD0" w:rsidRPr="00E47F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97A49" w:rsidRPr="00E47FD0" w:rsidRDefault="00E47FD0" w:rsidP="0098792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D0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proofErr w:type="spellStart"/>
            <w:r w:rsidRPr="00E47FD0">
              <w:rPr>
                <w:rFonts w:ascii="Arial" w:hAnsi="Arial" w:cs="Arial"/>
                <w:sz w:val="22"/>
                <w:szCs w:val="22"/>
              </w:rPr>
              <w:t>Savera</w:t>
            </w:r>
            <w:proofErr w:type="spellEnd"/>
            <w:r w:rsidRPr="00E47FD0">
              <w:rPr>
                <w:rFonts w:ascii="Arial" w:hAnsi="Arial" w:cs="Arial"/>
                <w:sz w:val="22"/>
                <w:szCs w:val="22"/>
              </w:rPr>
              <w:t xml:space="preserve"> UK promote its work across communities and professionals  </w:t>
            </w:r>
            <w:r w:rsidR="00987924" w:rsidRPr="00E47F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379" w:rsidTr="00E47FD0">
        <w:tc>
          <w:tcPr>
            <w:tcW w:w="3545" w:type="dxa"/>
          </w:tcPr>
          <w:p w:rsidR="006D6379" w:rsidRPr="00E47FD0" w:rsidRDefault="00597A49" w:rsidP="003D79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FD0">
              <w:rPr>
                <w:rFonts w:ascii="Arial" w:hAnsi="Arial" w:cs="Arial"/>
                <w:b/>
                <w:sz w:val="24"/>
                <w:szCs w:val="24"/>
              </w:rPr>
              <w:t xml:space="preserve">Peer Support </w:t>
            </w:r>
            <w:r w:rsidR="003D796F" w:rsidRPr="00E47FD0">
              <w:rPr>
                <w:rFonts w:ascii="Arial" w:hAnsi="Arial" w:cs="Arial"/>
                <w:b/>
                <w:sz w:val="24"/>
                <w:szCs w:val="24"/>
              </w:rPr>
              <w:t>Volunteer</w:t>
            </w:r>
            <w:r w:rsidR="00E47FD0" w:rsidRPr="00E47F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7FD0" w:rsidRDefault="00E47FD0" w:rsidP="00E47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Clients attend appointments, help with the drop-in and other relevant duties signed by the team</w:t>
            </w:r>
          </w:p>
          <w:p w:rsidR="00E47FD0" w:rsidRDefault="00E47FD0" w:rsidP="003D7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924" w:rsidRDefault="00987924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924" w:rsidRDefault="00987924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379" w:rsidTr="00E47FD0">
        <w:tc>
          <w:tcPr>
            <w:tcW w:w="3545" w:type="dxa"/>
          </w:tcPr>
          <w:p w:rsidR="00597A49" w:rsidRPr="00B023A2" w:rsidRDefault="00597A49" w:rsidP="00987924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B023A2">
              <w:rPr>
                <w:rFonts w:ascii="Arial" w:hAnsi="Arial" w:cs="Arial"/>
                <w:b/>
                <w:sz w:val="24"/>
                <w:szCs w:val="24"/>
              </w:rPr>
              <w:t xml:space="preserve">Low level </w:t>
            </w:r>
            <w:r w:rsidR="003D796F" w:rsidRPr="00B023A2">
              <w:rPr>
                <w:rFonts w:ascii="Arial" w:hAnsi="Arial" w:cs="Arial"/>
                <w:b/>
                <w:sz w:val="24"/>
                <w:szCs w:val="24"/>
              </w:rPr>
              <w:t xml:space="preserve">Casework </w:t>
            </w:r>
            <w:r w:rsidR="003D796F" w:rsidRPr="00B023A2"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Pr="00B023A2">
              <w:rPr>
                <w:rFonts w:ascii="Arial" w:hAnsi="Arial" w:cs="Arial"/>
                <w:b/>
                <w:sz w:val="24"/>
                <w:szCs w:val="24"/>
              </w:rPr>
              <w:t>upport</w:t>
            </w:r>
            <w:r w:rsidR="00E47FD0" w:rsidRPr="00B023A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7FD0" w:rsidRPr="00E47FD0" w:rsidRDefault="00E47FD0" w:rsidP="00987924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47FD0">
              <w:rPr>
                <w:rFonts w:ascii="Arial" w:hAnsi="Arial" w:cs="Arial"/>
                <w:sz w:val="22"/>
                <w:szCs w:val="22"/>
              </w:rPr>
              <w:t xml:space="preserve">Will be working with law level caseload that will be a signed by the team </w:t>
            </w:r>
          </w:p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379" w:rsidTr="00E47FD0">
        <w:tc>
          <w:tcPr>
            <w:tcW w:w="3545" w:type="dxa"/>
          </w:tcPr>
          <w:p w:rsidR="00597A49" w:rsidRDefault="00B023A2" w:rsidP="0059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Childcare:</w:t>
            </w:r>
          </w:p>
          <w:p w:rsidR="00B023A2" w:rsidRDefault="00B023A2" w:rsidP="00597A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3A2" w:rsidRPr="00B023A2" w:rsidRDefault="00B023A2" w:rsidP="00597A49">
            <w:pPr>
              <w:rPr>
                <w:rFonts w:ascii="Arial" w:hAnsi="Arial" w:cs="Arial"/>
                <w:sz w:val="22"/>
                <w:szCs w:val="22"/>
              </w:rPr>
            </w:pPr>
            <w:r w:rsidRPr="00B023A2">
              <w:rPr>
                <w:rFonts w:ascii="Arial" w:hAnsi="Arial" w:cs="Arial"/>
                <w:sz w:val="22"/>
                <w:szCs w:val="22"/>
              </w:rPr>
              <w:t xml:space="preserve">To support the staff providing children activities and help with child care assistance during the drop-in and activities </w:t>
            </w:r>
          </w:p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6379" w:rsidRDefault="006D6379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A49" w:rsidRDefault="00597A49" w:rsidP="0032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A49" w:rsidRDefault="00597A49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D1D" w:rsidTr="00E47FD0">
        <w:tc>
          <w:tcPr>
            <w:tcW w:w="3545" w:type="dxa"/>
          </w:tcPr>
          <w:p w:rsidR="001B3625" w:rsidRDefault="00143D1D" w:rsidP="0059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Volunteering</w:t>
            </w:r>
            <w:r w:rsidR="001B362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3D1D" w:rsidRPr="00B023A2" w:rsidRDefault="001B3625" w:rsidP="001B362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B023A2">
              <w:rPr>
                <w:rFonts w:ascii="Arial" w:hAnsi="Arial" w:cs="Arial"/>
                <w:sz w:val="22"/>
                <w:szCs w:val="22"/>
              </w:rPr>
              <w:t xml:space="preserve">Do you have other interest that you can offer </w:t>
            </w:r>
            <w:r w:rsidR="0000589B" w:rsidRPr="00B023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589B" w:rsidRPr="00B023A2">
              <w:rPr>
                <w:rFonts w:ascii="Arial" w:hAnsi="Arial" w:cs="Arial"/>
                <w:sz w:val="22"/>
                <w:szCs w:val="22"/>
              </w:rPr>
              <w:t>Sa</w:t>
            </w:r>
            <w:r w:rsidRPr="00B023A2">
              <w:rPr>
                <w:rFonts w:ascii="Arial" w:hAnsi="Arial" w:cs="Arial"/>
                <w:sz w:val="22"/>
                <w:szCs w:val="22"/>
              </w:rPr>
              <w:t>vera</w:t>
            </w:r>
            <w:proofErr w:type="spellEnd"/>
            <w:r w:rsidRPr="00B023A2">
              <w:rPr>
                <w:rFonts w:ascii="Arial" w:hAnsi="Arial" w:cs="Arial"/>
                <w:sz w:val="22"/>
                <w:szCs w:val="22"/>
              </w:rPr>
              <w:t xml:space="preserve"> UK </w:t>
            </w:r>
            <w:r w:rsidR="0000589B" w:rsidRPr="00B02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D1D" w:rsidRPr="00B023A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3543" w:type="dxa"/>
          </w:tcPr>
          <w:p w:rsidR="00143D1D" w:rsidRDefault="00143D1D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3D1D" w:rsidRDefault="00143D1D" w:rsidP="0032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49D" w:rsidRPr="007C5583" w:rsidRDefault="0052749D">
      <w:pPr>
        <w:rPr>
          <w:rFonts w:ascii="Arial" w:hAnsi="Arial" w:cs="Arial"/>
          <w:sz w:val="22"/>
          <w:szCs w:val="22"/>
        </w:rPr>
      </w:pPr>
    </w:p>
    <w:p w:rsidR="0052749D" w:rsidRPr="007C5583" w:rsidRDefault="0052749D" w:rsidP="00325A93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:rsidR="00386660" w:rsidRPr="007C5583" w:rsidRDefault="001B3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0FFD" wp14:editId="7AEA21EA">
                <wp:simplePos x="0" y="0"/>
                <wp:positionH relativeFrom="column">
                  <wp:posOffset>-219075</wp:posOffset>
                </wp:positionH>
                <wp:positionV relativeFrom="paragraph">
                  <wp:posOffset>142240</wp:posOffset>
                </wp:positionV>
                <wp:extent cx="6581775" cy="1304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D0" w:rsidRPr="00962602" w:rsidRDefault="00E47FD0" w:rsidP="00E47F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6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tell 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little bit about yourself and what made you interested in volunteering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Savera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UK </w:t>
                            </w:r>
                          </w:p>
                          <w:p w:rsidR="00E47FD0" w:rsidRDefault="00E4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1.2pt;width:51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" fillcolor="white [3201]" strokeweight=".5pt">
                <v:textbox>
                  <w:txbxContent>
                    <w:p w:rsidR="00E47FD0" w:rsidRPr="00962602" w:rsidRDefault="00E47FD0" w:rsidP="00E47F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6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tell us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little bit about yourself and what made you interested in volunteering with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Savera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UK </w:t>
                      </w:r>
                    </w:p>
                    <w:p w:rsidR="00E47FD0" w:rsidRDefault="00E47FD0"/>
                  </w:txbxContent>
                </v:textbox>
              </v:shape>
            </w:pict>
          </mc:Fallback>
        </mc:AlternateContent>
      </w:r>
    </w:p>
    <w:p w:rsidR="00386660" w:rsidRDefault="0038666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E47FD0" w:rsidRDefault="00E47FD0">
      <w:pPr>
        <w:rPr>
          <w:rFonts w:ascii="Arial" w:hAnsi="Arial" w:cs="Arial"/>
          <w:sz w:val="22"/>
          <w:szCs w:val="22"/>
        </w:rPr>
      </w:pPr>
    </w:p>
    <w:p w:rsidR="001B3625" w:rsidRPr="001B3625" w:rsidRDefault="001B3625" w:rsidP="001B3625">
      <w:pPr>
        <w:jc w:val="center"/>
        <w:rPr>
          <w:rFonts w:ascii="Arial" w:hAnsi="Arial" w:cs="Arial"/>
          <w:b/>
          <w:sz w:val="22"/>
          <w:szCs w:val="22"/>
        </w:rPr>
      </w:pPr>
      <w:r w:rsidRPr="001B3625">
        <w:rPr>
          <w:rFonts w:ascii="Arial" w:hAnsi="Arial" w:cs="Arial"/>
          <w:b/>
          <w:sz w:val="22"/>
          <w:szCs w:val="22"/>
        </w:rPr>
        <w:t>Once this form is received the team will get in touch to arrange a meeting to discuss your interest further and arrange to attend appropriate training</w:t>
      </w:r>
    </w:p>
    <w:p w:rsidR="001B3625" w:rsidRPr="001B3625" w:rsidRDefault="001B3625" w:rsidP="001B3625">
      <w:pPr>
        <w:jc w:val="center"/>
        <w:rPr>
          <w:rFonts w:ascii="Arial" w:hAnsi="Arial" w:cs="Arial"/>
          <w:b/>
          <w:sz w:val="22"/>
          <w:szCs w:val="22"/>
        </w:rPr>
      </w:pPr>
    </w:p>
    <w:p w:rsidR="001B3625" w:rsidRPr="001B3625" w:rsidRDefault="001B3625" w:rsidP="001B3625">
      <w:pPr>
        <w:jc w:val="center"/>
        <w:rPr>
          <w:rFonts w:ascii="Arial" w:hAnsi="Arial" w:cs="Arial"/>
          <w:b/>
          <w:sz w:val="22"/>
          <w:szCs w:val="22"/>
        </w:rPr>
      </w:pPr>
      <w:r w:rsidRPr="001B3625">
        <w:rPr>
          <w:rFonts w:ascii="Arial" w:hAnsi="Arial" w:cs="Arial"/>
          <w:b/>
          <w:sz w:val="22"/>
          <w:szCs w:val="22"/>
        </w:rPr>
        <w:t>All volunteers wi</w:t>
      </w:r>
      <w:r>
        <w:rPr>
          <w:rFonts w:ascii="Arial" w:hAnsi="Arial" w:cs="Arial"/>
          <w:b/>
          <w:sz w:val="22"/>
          <w:szCs w:val="22"/>
        </w:rPr>
        <w:t xml:space="preserve">ll be required to attend training and complete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the </w:t>
      </w:r>
      <w:r w:rsidRPr="001B3625">
        <w:rPr>
          <w:rFonts w:ascii="Arial" w:hAnsi="Arial" w:cs="Arial"/>
          <w:b/>
          <w:sz w:val="22"/>
          <w:szCs w:val="22"/>
        </w:rPr>
        <w:t xml:space="preserve"> Disclosure</w:t>
      </w:r>
      <w:proofErr w:type="gramEnd"/>
      <w:r w:rsidRPr="001B3625">
        <w:rPr>
          <w:rFonts w:ascii="Arial" w:hAnsi="Arial" w:cs="Arial"/>
          <w:b/>
          <w:sz w:val="22"/>
          <w:szCs w:val="22"/>
        </w:rPr>
        <w:t xml:space="preserve"> and Barring Service (DBS) and sign to </w:t>
      </w:r>
      <w:proofErr w:type="spellStart"/>
      <w:r w:rsidRPr="001B3625">
        <w:rPr>
          <w:rFonts w:ascii="Arial" w:hAnsi="Arial" w:cs="Arial"/>
          <w:b/>
          <w:sz w:val="22"/>
          <w:szCs w:val="22"/>
        </w:rPr>
        <w:t>Savera</w:t>
      </w:r>
      <w:proofErr w:type="spellEnd"/>
      <w:r w:rsidRPr="001B3625">
        <w:rPr>
          <w:rFonts w:ascii="Arial" w:hAnsi="Arial" w:cs="Arial"/>
          <w:b/>
          <w:sz w:val="22"/>
          <w:szCs w:val="22"/>
        </w:rPr>
        <w:t xml:space="preserve"> UK Volunteer Agreement.</w:t>
      </w:r>
    </w:p>
    <w:sectPr w:rsidR="001B3625" w:rsidRPr="001B3625" w:rsidSect="00234045">
      <w:footerReference w:type="default" r:id="rId9"/>
      <w:pgSz w:w="12240" w:h="15840"/>
      <w:pgMar w:top="850" w:right="1710" w:bottom="85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2" w:rsidRDefault="00BE2FE2">
      <w:r>
        <w:separator/>
      </w:r>
    </w:p>
  </w:endnote>
  <w:endnote w:type="continuationSeparator" w:id="0">
    <w:p w:rsidR="00BE2FE2" w:rsidRDefault="00BE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60" w:rsidRDefault="00386660">
    <w:pPr>
      <w:pStyle w:val="Footer"/>
      <w:rPr>
        <w:rFonts w:ascii="Comic Sans MS" w:hAnsi="Comic Sans MS"/>
        <w:sz w:val="16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2" w:rsidRDefault="00BE2FE2">
      <w:r>
        <w:separator/>
      </w:r>
    </w:p>
  </w:footnote>
  <w:footnote w:type="continuationSeparator" w:id="0">
    <w:p w:rsidR="00BE2FE2" w:rsidRDefault="00BE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4D"/>
    <w:multiLevelType w:val="multilevel"/>
    <w:tmpl w:val="9D542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D"/>
    <w:rsid w:val="0000589B"/>
    <w:rsid w:val="0000735E"/>
    <w:rsid w:val="00015BF3"/>
    <w:rsid w:val="000328EB"/>
    <w:rsid w:val="000A49BE"/>
    <w:rsid w:val="000F2404"/>
    <w:rsid w:val="00143D1D"/>
    <w:rsid w:val="001B0EA8"/>
    <w:rsid w:val="001B3625"/>
    <w:rsid w:val="00212FDE"/>
    <w:rsid w:val="00234045"/>
    <w:rsid w:val="00325A93"/>
    <w:rsid w:val="00334BD6"/>
    <w:rsid w:val="00366DF3"/>
    <w:rsid w:val="00386660"/>
    <w:rsid w:val="00386B73"/>
    <w:rsid w:val="00387E57"/>
    <w:rsid w:val="003D796F"/>
    <w:rsid w:val="004C35AE"/>
    <w:rsid w:val="00520960"/>
    <w:rsid w:val="0052749D"/>
    <w:rsid w:val="00552BB5"/>
    <w:rsid w:val="00597A49"/>
    <w:rsid w:val="005F14F3"/>
    <w:rsid w:val="00645E86"/>
    <w:rsid w:val="006A348F"/>
    <w:rsid w:val="006A6F24"/>
    <w:rsid w:val="006D0277"/>
    <w:rsid w:val="006D6379"/>
    <w:rsid w:val="006F3205"/>
    <w:rsid w:val="00735F37"/>
    <w:rsid w:val="007C5583"/>
    <w:rsid w:val="00846CFB"/>
    <w:rsid w:val="0090392D"/>
    <w:rsid w:val="00962602"/>
    <w:rsid w:val="00987924"/>
    <w:rsid w:val="009B4948"/>
    <w:rsid w:val="009C3DA1"/>
    <w:rsid w:val="00A96826"/>
    <w:rsid w:val="00B023A2"/>
    <w:rsid w:val="00B45A3C"/>
    <w:rsid w:val="00BC42D8"/>
    <w:rsid w:val="00BE2FE2"/>
    <w:rsid w:val="00BE3A0D"/>
    <w:rsid w:val="00C231EF"/>
    <w:rsid w:val="00C67516"/>
    <w:rsid w:val="00C7741C"/>
    <w:rsid w:val="00D95031"/>
    <w:rsid w:val="00DB1756"/>
    <w:rsid w:val="00DC6742"/>
    <w:rsid w:val="00DC6E90"/>
    <w:rsid w:val="00E47FD0"/>
    <w:rsid w:val="00E5539C"/>
    <w:rsid w:val="00E61F4A"/>
    <w:rsid w:val="00EB05B0"/>
    <w:rsid w:val="00EF30A4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5E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5E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COUNCIL FOR SINGLE HOMELESS</vt:lpstr>
    </vt:vector>
  </TitlesOfParts>
  <Company>GCSH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COUNCIL FOR SINGLE HOMELESS</dc:title>
  <dc:creator>Nazim</dc:creator>
  <cp:lastModifiedBy>Administrator</cp:lastModifiedBy>
  <cp:revision>8</cp:revision>
  <cp:lastPrinted>2002-12-09T12:16:00Z</cp:lastPrinted>
  <dcterms:created xsi:type="dcterms:W3CDTF">2019-11-25T15:07:00Z</dcterms:created>
  <dcterms:modified xsi:type="dcterms:W3CDTF">2019-11-25T15:39:00Z</dcterms:modified>
</cp:coreProperties>
</file>